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DFE35" w14:textId="77777777" w:rsidR="00527D82" w:rsidRDefault="00527D82" w:rsidP="005E3A5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CFB44" w14:textId="437021D0" w:rsidR="00C13CD2" w:rsidRDefault="00C13CD2" w:rsidP="00C13C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14:paraId="5B306D99" w14:textId="4278AFC1" w:rsidR="0019036A" w:rsidRDefault="00D41A66" w:rsidP="00190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F3422">
        <w:rPr>
          <w:rFonts w:ascii="Times New Roman" w:hAnsi="Times New Roman" w:cs="Times New Roman"/>
          <w:b/>
          <w:bCs/>
          <w:sz w:val="24"/>
          <w:szCs w:val="24"/>
        </w:rPr>
        <w:t>Обнаруженн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Щербинка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брошенн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том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числе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разукомплектован</w:t>
      </w: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е,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транспортн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3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средств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а</w:t>
      </w:r>
      <w:bookmarkEnd w:id="0"/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(далее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ТС),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котор</w:t>
      </w:r>
      <w:r w:rsidR="00DC23A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планиру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перемещению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на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специализированную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стоянку</w:t>
      </w:r>
      <w:r>
        <w:rPr>
          <w:rStyle w:val="et0"/>
          <w:rFonts w:ascii="Times New Roman" w:hAnsi="Times New Roman" w:cs="Times New Roman"/>
        </w:rPr>
        <w:t xml:space="preserve"> 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Style w:val="et1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временно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го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хранени</w:t>
      </w:r>
      <w:r w:rsidR="00527D82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Style w:val="et0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2F3422">
        <w:rPr>
          <w:rFonts w:ascii="Times New Roman" w:hAnsi="Times New Roman" w:cs="Times New Roman"/>
          <w:b/>
          <w:bCs/>
          <w:sz w:val="24"/>
          <w:szCs w:val="24"/>
        </w:rPr>
        <w:t>адресу</w:t>
      </w:r>
      <w:r w:rsidR="0019036A" w:rsidRPr="002F3422">
        <w:rPr>
          <w:rFonts w:ascii="Times New Roman" w:hAnsi="Times New Roman" w:cs="Times New Roman"/>
          <w:sz w:val="24"/>
          <w:szCs w:val="24"/>
        </w:rPr>
        <w:t>:</w:t>
      </w:r>
    </w:p>
    <w:p w14:paraId="620804F4" w14:textId="4824637E" w:rsidR="0019036A" w:rsidRDefault="0019036A" w:rsidP="009159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et0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Style w:val="et2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Москва,</w:t>
      </w:r>
      <w:r>
        <w:rPr>
          <w:rStyle w:val="et0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Style w:val="et1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Троицк,</w:t>
      </w:r>
      <w:r>
        <w:rPr>
          <w:rStyle w:val="et1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квартал</w:t>
      </w:r>
      <w:r>
        <w:rPr>
          <w:rStyle w:val="et3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180,</w:t>
      </w:r>
      <w:r>
        <w:rPr>
          <w:rStyle w:val="et2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вблизи</w:t>
      </w:r>
      <w:r>
        <w:rPr>
          <w:rStyle w:val="et0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д.</w:t>
      </w:r>
      <w:r>
        <w:rPr>
          <w:rStyle w:val="et0"/>
          <w:rFonts w:ascii="Times New Roman" w:hAnsi="Times New Roman" w:cs="Times New Roman"/>
        </w:rPr>
        <w:t xml:space="preserve"> </w:t>
      </w:r>
      <w:r w:rsidR="00805A97" w:rsidRPr="00805A97">
        <w:rPr>
          <w:rFonts w:ascii="Times New Roman" w:hAnsi="Times New Roman" w:cs="Times New Roman"/>
          <w:b/>
          <w:sz w:val="24"/>
          <w:szCs w:val="24"/>
        </w:rPr>
        <w:t>Яковлево</w:t>
      </w:r>
      <w:r w:rsidRPr="0019036A">
        <w:rPr>
          <w:rFonts w:ascii="Times New Roman" w:hAnsi="Times New Roman" w:cs="Times New Roman"/>
          <w:b/>
          <w:sz w:val="24"/>
          <w:szCs w:val="24"/>
        </w:rPr>
        <w:t>.</w:t>
      </w:r>
    </w:p>
    <w:p w14:paraId="33F14C7F" w14:textId="77777777" w:rsidR="00915916" w:rsidRPr="00915916" w:rsidRDefault="00915916" w:rsidP="00915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6FD17" w14:textId="77777777" w:rsidR="0042710C" w:rsidRDefault="00E4786C" w:rsidP="0042710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7FF5">
        <w:rPr>
          <w:rFonts w:ascii="Times New Roman" w:hAnsi="Times New Roman" w:cs="Times New Roman"/>
          <w:sz w:val="24"/>
          <w:szCs w:val="24"/>
        </w:rPr>
        <w:t>Марка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ТС:</w:t>
      </w:r>
      <w:r>
        <w:rPr>
          <w:rStyle w:val="et0"/>
          <w:rFonts w:ascii="Times New Roman" w:hAnsi="Times New Roman" w:cs="Times New Roman"/>
        </w:rPr>
        <w:t xml:space="preserve"> </w:t>
      </w:r>
      <w:r w:rsidR="0042710C">
        <w:rPr>
          <w:rFonts w:ascii="Times New Roman" w:hAnsi="Times New Roman" w:cs="Times New Roman"/>
          <w:sz w:val="24"/>
          <w:szCs w:val="24"/>
        </w:rPr>
        <w:t>ВАЗ</w:t>
      </w:r>
      <w:r>
        <w:rPr>
          <w:rStyle w:val="et3"/>
          <w:rFonts w:ascii="Times New Roman" w:hAnsi="Times New Roman" w:cs="Times New Roman"/>
        </w:rPr>
        <w:t xml:space="preserve"> </w:t>
      </w:r>
      <w:r w:rsidR="0042710C">
        <w:rPr>
          <w:rFonts w:ascii="Times New Roman" w:hAnsi="Times New Roman" w:cs="Times New Roman"/>
          <w:sz w:val="24"/>
          <w:szCs w:val="24"/>
        </w:rPr>
        <w:t>2113</w:t>
      </w:r>
      <w:r w:rsidRPr="00577FF5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цвет:</w:t>
      </w:r>
      <w:r>
        <w:rPr>
          <w:rStyle w:val="et3"/>
          <w:rFonts w:ascii="Times New Roman" w:hAnsi="Times New Roman" w:cs="Times New Roman"/>
        </w:rPr>
        <w:t xml:space="preserve"> </w:t>
      </w:r>
      <w:r w:rsidR="0042710C">
        <w:rPr>
          <w:rFonts w:ascii="Times New Roman" w:hAnsi="Times New Roman" w:cs="Times New Roman"/>
          <w:sz w:val="24"/>
          <w:szCs w:val="24"/>
        </w:rPr>
        <w:t>серо-зелёный</w:t>
      </w:r>
      <w:r w:rsidRPr="00577FF5"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3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ГРЗ:</w:t>
      </w:r>
      <w:r>
        <w:rPr>
          <w:rStyle w:val="et3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Р725ВО159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et0"/>
          <w:rFonts w:ascii="Times New Roman" w:hAnsi="Times New Roman" w:cs="Times New Roman"/>
        </w:rPr>
        <w:t xml:space="preserve"> </w:t>
      </w:r>
      <w:r w:rsidR="00970FFC">
        <w:rPr>
          <w:rFonts w:ascii="Times New Roman" w:hAnsi="Times New Roman" w:cs="Times New Roman"/>
          <w:sz w:val="24"/>
          <w:szCs w:val="24"/>
        </w:rPr>
        <w:t>брошено</w:t>
      </w:r>
      <w:r>
        <w:rPr>
          <w:rStyle w:val="et2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3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Style w:val="et1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г.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Москва,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район</w:t>
      </w:r>
      <w:r>
        <w:rPr>
          <w:rStyle w:val="et0"/>
          <w:rFonts w:ascii="Times New Roman" w:hAnsi="Times New Roman" w:cs="Times New Roman"/>
        </w:rPr>
        <w:t xml:space="preserve"> </w:t>
      </w:r>
      <w:r w:rsidRPr="00577FF5">
        <w:rPr>
          <w:rFonts w:ascii="Times New Roman" w:hAnsi="Times New Roman" w:cs="Times New Roman"/>
          <w:sz w:val="24"/>
          <w:szCs w:val="24"/>
        </w:rPr>
        <w:t>Щербинка,</w:t>
      </w:r>
      <w:r>
        <w:rPr>
          <w:rStyle w:val="et0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ул.</w:t>
      </w:r>
      <w:r>
        <w:rPr>
          <w:rStyle w:val="et1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Спортивная,</w:t>
      </w:r>
      <w:r>
        <w:rPr>
          <w:rStyle w:val="et1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вблизи</w:t>
      </w:r>
      <w:r>
        <w:rPr>
          <w:rStyle w:val="et2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д.</w:t>
      </w:r>
      <w:r>
        <w:rPr>
          <w:rStyle w:val="et3"/>
          <w:rFonts w:ascii="Times New Roman" w:hAnsi="Times New Roman" w:cs="Times New Roman"/>
        </w:rPr>
        <w:t xml:space="preserve"> </w:t>
      </w:r>
      <w:r w:rsidR="0042710C" w:rsidRPr="0042710C">
        <w:rPr>
          <w:rFonts w:ascii="Times New Roman" w:hAnsi="Times New Roman" w:cs="Times New Roman"/>
          <w:sz w:val="24"/>
          <w:szCs w:val="24"/>
        </w:rPr>
        <w:t>11</w:t>
      </w:r>
    </w:p>
    <w:p w14:paraId="5F0206F3" w14:textId="77777777" w:rsidR="0042710C" w:rsidRDefault="0042710C" w:rsidP="0042710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8A65520" w14:textId="1BC9A260" w:rsidR="0042710C" w:rsidRDefault="0042710C" w:rsidP="0042710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D9251F" wp14:editId="5F21C2E7">
            <wp:extent cx="3495675" cy="2621756"/>
            <wp:effectExtent l="0" t="0" r="0" b="7620"/>
            <wp:docPr id="152531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13" cy="262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63AA" w14:textId="77777777" w:rsidR="0042710C" w:rsidRDefault="0042710C" w:rsidP="0042710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8A52DD9" w14:textId="61165B17" w:rsidR="00CC76C7" w:rsidRDefault="0042710C" w:rsidP="0042710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F670A0" wp14:editId="6BD17FD3">
            <wp:extent cx="3492500" cy="2619375"/>
            <wp:effectExtent l="0" t="0" r="0" b="9525"/>
            <wp:docPr id="4843276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28" cy="26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5368">
        <w:rPr>
          <w:rFonts w:ascii="Times New Roman" w:hAnsi="Times New Roman" w:cs="Times New Roman"/>
          <w:sz w:val="24"/>
          <w:szCs w:val="24"/>
        </w:rPr>
        <w:t>.</w:t>
      </w:r>
    </w:p>
    <w:p w14:paraId="603036C2" w14:textId="6DD3FD23" w:rsidR="006A35A0" w:rsidRDefault="006A35A0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48200" w14:textId="77777777" w:rsidR="006A35A0" w:rsidRDefault="006A35A0" w:rsidP="005E3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0DAA9D" w14:textId="77777777" w:rsidR="00BC7C05" w:rsidRDefault="00BC7C05" w:rsidP="00BC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случае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если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трех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месяцев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момента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перемещения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брошенного,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том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числе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разукомплектованного,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транспортного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(далее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БРТС)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на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специализированную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стоянку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владелец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истребовал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его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стоянки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или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собственник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не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установлен,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управа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порядке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обращению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Москвы.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После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принятия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бесхозяйного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транспортного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средства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собственность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Москвы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оно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передаётся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порядке,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установленном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Регламентом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взаимодействия,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специализированной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или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индивидуальному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предпринимателю,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осуществляющим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утилизацию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БРТС,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для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утилизации.</w:t>
      </w:r>
    </w:p>
    <w:p w14:paraId="08C98343" w14:textId="2E99E5B2" w:rsidR="004A57C2" w:rsidRDefault="00BC7C05" w:rsidP="00BC7C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047">
        <w:rPr>
          <w:rFonts w:ascii="Times New Roman" w:hAnsi="Times New Roman" w:cs="Times New Roman"/>
          <w:sz w:val="24"/>
          <w:szCs w:val="24"/>
        </w:rPr>
        <w:t>Справки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телефону: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8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(495)</w:t>
      </w:r>
      <w:r>
        <w:rPr>
          <w:rStyle w:val="et0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620-20-00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(доб.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18309,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18310,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18311,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18312)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(режим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работы: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понедельник-четверг</w:t>
      </w:r>
      <w:r>
        <w:rPr>
          <w:rStyle w:val="et2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08.00-17.00,</w:t>
      </w:r>
      <w:r>
        <w:rPr>
          <w:rStyle w:val="et1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Style w:val="et3"/>
          <w:rFonts w:ascii="Times New Roman" w:hAnsi="Times New Roman" w:cs="Times New Roman"/>
        </w:rPr>
        <w:t xml:space="preserve"> </w:t>
      </w:r>
      <w:r w:rsidRPr="00B51047">
        <w:rPr>
          <w:rFonts w:ascii="Times New Roman" w:hAnsi="Times New Roman" w:cs="Times New Roman"/>
          <w:sz w:val="24"/>
          <w:szCs w:val="24"/>
        </w:rPr>
        <w:t>08.00-15.45).</w:t>
      </w:r>
    </w:p>
    <w:p w14:paraId="314CB8D3" w14:textId="499DA341" w:rsidR="00041C5A" w:rsidRPr="00041C5A" w:rsidRDefault="00041C5A" w:rsidP="00770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1C5A" w:rsidRPr="00041C5A" w:rsidSect="0098572D">
      <w:pgSz w:w="11906" w:h="16838"/>
      <w:pgMar w:top="142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B56"/>
    <w:rsid w:val="00026009"/>
    <w:rsid w:val="00041C5A"/>
    <w:rsid w:val="000B5368"/>
    <w:rsid w:val="000D5D36"/>
    <w:rsid w:val="000D6C22"/>
    <w:rsid w:val="000E0836"/>
    <w:rsid w:val="001275B1"/>
    <w:rsid w:val="0019036A"/>
    <w:rsid w:val="001B2ADB"/>
    <w:rsid w:val="001E6453"/>
    <w:rsid w:val="00217CFA"/>
    <w:rsid w:val="00221620"/>
    <w:rsid w:val="002220EE"/>
    <w:rsid w:val="0025051C"/>
    <w:rsid w:val="002939CC"/>
    <w:rsid w:val="002B1C52"/>
    <w:rsid w:val="00342AEC"/>
    <w:rsid w:val="003572E9"/>
    <w:rsid w:val="003853E0"/>
    <w:rsid w:val="003C066F"/>
    <w:rsid w:val="003F0BAC"/>
    <w:rsid w:val="004107F6"/>
    <w:rsid w:val="0042710C"/>
    <w:rsid w:val="004305F3"/>
    <w:rsid w:val="0045558C"/>
    <w:rsid w:val="00474E23"/>
    <w:rsid w:val="004A57C2"/>
    <w:rsid w:val="005110D4"/>
    <w:rsid w:val="00527D82"/>
    <w:rsid w:val="005C2C75"/>
    <w:rsid w:val="005E3A5F"/>
    <w:rsid w:val="006249C7"/>
    <w:rsid w:val="00650B56"/>
    <w:rsid w:val="00654979"/>
    <w:rsid w:val="006A35A0"/>
    <w:rsid w:val="006B419F"/>
    <w:rsid w:val="006C7892"/>
    <w:rsid w:val="006F1F68"/>
    <w:rsid w:val="0070791E"/>
    <w:rsid w:val="00770CD4"/>
    <w:rsid w:val="007B3069"/>
    <w:rsid w:val="00805A97"/>
    <w:rsid w:val="00834995"/>
    <w:rsid w:val="00882987"/>
    <w:rsid w:val="008B3B88"/>
    <w:rsid w:val="00915916"/>
    <w:rsid w:val="009631E3"/>
    <w:rsid w:val="00965709"/>
    <w:rsid w:val="00970FFC"/>
    <w:rsid w:val="0098572D"/>
    <w:rsid w:val="009B4FA5"/>
    <w:rsid w:val="009F55F8"/>
    <w:rsid w:val="00A05969"/>
    <w:rsid w:val="00A8541F"/>
    <w:rsid w:val="00AF41F1"/>
    <w:rsid w:val="00AF706C"/>
    <w:rsid w:val="00B16E86"/>
    <w:rsid w:val="00B47FA6"/>
    <w:rsid w:val="00B5137F"/>
    <w:rsid w:val="00B556A5"/>
    <w:rsid w:val="00B65560"/>
    <w:rsid w:val="00B7288E"/>
    <w:rsid w:val="00B955EE"/>
    <w:rsid w:val="00BC7C05"/>
    <w:rsid w:val="00BD35A3"/>
    <w:rsid w:val="00C13CD2"/>
    <w:rsid w:val="00C26244"/>
    <w:rsid w:val="00C37611"/>
    <w:rsid w:val="00C65CDC"/>
    <w:rsid w:val="00C66210"/>
    <w:rsid w:val="00C7491E"/>
    <w:rsid w:val="00CC76C7"/>
    <w:rsid w:val="00D41A66"/>
    <w:rsid w:val="00DC23A2"/>
    <w:rsid w:val="00DE3826"/>
    <w:rsid w:val="00E12BE2"/>
    <w:rsid w:val="00E13A17"/>
    <w:rsid w:val="00E14358"/>
    <w:rsid w:val="00E4786C"/>
    <w:rsid w:val="00E7380F"/>
    <w:rsid w:val="00E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F383"/>
  <w15:chartTrackingRefBased/>
  <w15:docId w15:val="{FEBFE9A1-B8E4-4711-A3F7-E355DE47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66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50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0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0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0B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0B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0B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0B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0B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0B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0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0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0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0B56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22">
    <w:name w:val="Цитата 2 Знак"/>
    <w:basedOn w:val="a0"/>
    <w:link w:val="21"/>
    <w:uiPriority w:val="29"/>
    <w:rsid w:val="00650B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0B56"/>
    <w:pPr>
      <w:ind w:left="720"/>
      <w:contextualSpacing/>
    </w:pPr>
    <w:rPr>
      <w:kern w:val="2"/>
    </w:rPr>
  </w:style>
  <w:style w:type="character" w:styleId="a8">
    <w:name w:val="Intense Emphasis"/>
    <w:basedOn w:val="a0"/>
    <w:uiPriority w:val="21"/>
    <w:qFormat/>
    <w:rsid w:val="00650B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0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</w:rPr>
  </w:style>
  <w:style w:type="character" w:customStyle="1" w:styleId="aa">
    <w:name w:val="Выделенная цитата Знак"/>
    <w:basedOn w:val="a0"/>
    <w:link w:val="a9"/>
    <w:uiPriority w:val="30"/>
    <w:rsid w:val="00650B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50B56"/>
    <w:rPr>
      <w:b/>
      <w:bCs/>
      <w:smallCaps/>
      <w:color w:val="2F5496" w:themeColor="accent1" w:themeShade="BF"/>
      <w:spacing w:val="5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Кравчук Анастасия Алексеевна</cp:lastModifiedBy>
  <cp:revision>2</cp:revision>
  <dcterms:created xsi:type="dcterms:W3CDTF">2026-05-07T10:46:00Z</dcterms:created>
  <dcterms:modified xsi:type="dcterms:W3CDTF">2026-05-07T10:46:00Z</dcterms:modified>
</cp:coreProperties>
</file>